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73AA" w14:textId="77777777" w:rsidR="009B579A" w:rsidRPr="009B579A" w:rsidRDefault="009B579A" w:rsidP="009B579A">
      <w:pPr>
        <w:jc w:val="center"/>
        <w:rPr>
          <w:b/>
          <w:bCs/>
          <w:sz w:val="28"/>
          <w:szCs w:val="28"/>
          <w:rtl/>
        </w:rPr>
      </w:pPr>
      <w:r w:rsidRPr="009B579A">
        <w:rPr>
          <w:noProof/>
          <w:sz w:val="28"/>
          <w:szCs w:val="28"/>
        </w:rPr>
        <w:drawing>
          <wp:inline distT="0" distB="0" distL="0" distR="0" wp14:anchorId="1CE2E57A" wp14:editId="478A2CF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79A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9B579A">
        <w:rPr>
          <w:noProof/>
          <w:sz w:val="28"/>
          <w:szCs w:val="28"/>
        </w:rPr>
        <w:drawing>
          <wp:inline distT="0" distB="0" distL="0" distR="0" wp14:anchorId="1AEB1F86" wp14:editId="492528D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79A">
        <w:rPr>
          <w:rFonts w:hint="cs"/>
          <w:noProof/>
          <w:sz w:val="28"/>
          <w:szCs w:val="28"/>
          <w:rtl/>
        </w:rPr>
        <w:t xml:space="preserve">   </w:t>
      </w:r>
    </w:p>
    <w:p w14:paraId="657FF013" w14:textId="77777777" w:rsidR="009B579A" w:rsidRPr="009B579A" w:rsidRDefault="009B579A" w:rsidP="00926036">
      <w:pPr>
        <w:jc w:val="left"/>
        <w:rPr>
          <w:b/>
          <w:bCs/>
          <w:sz w:val="28"/>
          <w:szCs w:val="28"/>
        </w:rPr>
      </w:pPr>
    </w:p>
    <w:p w14:paraId="3575762D" w14:textId="4E386B79" w:rsidR="00441DB8" w:rsidRPr="009B579A" w:rsidRDefault="00441DB8" w:rsidP="00926036">
      <w:pPr>
        <w:jc w:val="left"/>
        <w:rPr>
          <w:b/>
          <w:bCs/>
          <w:sz w:val="28"/>
          <w:szCs w:val="28"/>
          <w:rtl/>
        </w:rPr>
      </w:pPr>
      <w:r w:rsidRPr="009B579A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9B579A">
        <w:rPr>
          <w:b/>
          <w:bCs/>
          <w:sz w:val="28"/>
          <w:szCs w:val="28"/>
          <w:rtl/>
        </w:rPr>
        <w:t>המחוזי</w:t>
      </w:r>
    </w:p>
    <w:p w14:paraId="764368B2" w14:textId="77777777" w:rsidR="00441DB8" w:rsidRPr="009B579A" w:rsidRDefault="00441DB8" w:rsidP="00926036">
      <w:pPr>
        <w:jc w:val="left"/>
        <w:rPr>
          <w:b/>
          <w:bCs/>
          <w:sz w:val="28"/>
          <w:szCs w:val="28"/>
          <w:rtl/>
        </w:rPr>
      </w:pPr>
      <w:r w:rsidRPr="009B579A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9B579A">
        <w:rPr>
          <w:rFonts w:hint="cs"/>
          <w:b/>
          <w:bCs/>
          <w:sz w:val="28"/>
          <w:szCs w:val="28"/>
          <w:rtl/>
        </w:rPr>
        <w:t>י</w:t>
      </w:r>
      <w:r w:rsidRPr="009B579A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9B579A">
        <w:rPr>
          <w:b/>
          <w:bCs/>
          <w:sz w:val="28"/>
          <w:szCs w:val="28"/>
          <w:rtl/>
        </w:rPr>
        <w:fldChar w:fldCharType="begin"/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b/>
          <w:bCs/>
          <w:sz w:val="28"/>
          <w:szCs w:val="28"/>
        </w:rPr>
        <w:instrText>DOCPROPERTY  machoz  \* MERGEFORMAT</w:instrText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b/>
          <w:bCs/>
          <w:sz w:val="28"/>
          <w:szCs w:val="28"/>
          <w:rtl/>
        </w:rPr>
        <w:fldChar w:fldCharType="separate"/>
      </w:r>
      <w:r w:rsidR="007F51C4" w:rsidRPr="009B579A">
        <w:rPr>
          <w:b/>
          <w:bCs/>
          <w:sz w:val="28"/>
          <w:szCs w:val="28"/>
          <w:rtl/>
        </w:rPr>
        <w:t>צפון</w:t>
      </w:r>
      <w:r w:rsidR="007F51C4" w:rsidRPr="009B579A">
        <w:rPr>
          <w:b/>
          <w:bCs/>
          <w:sz w:val="28"/>
          <w:szCs w:val="28"/>
          <w:rtl/>
        </w:rPr>
        <w:fldChar w:fldCharType="end"/>
      </w:r>
    </w:p>
    <w:p w14:paraId="13147864" w14:textId="5438E971" w:rsidR="00D10BDE" w:rsidRPr="009B579A" w:rsidRDefault="00DF21CE" w:rsidP="00926036">
      <w:pPr>
        <w:tabs>
          <w:tab w:val="left" w:pos="3402"/>
        </w:tabs>
        <w:jc w:val="left"/>
        <w:rPr>
          <w:b/>
          <w:bCs/>
          <w:sz w:val="28"/>
          <w:szCs w:val="28"/>
          <w:rtl/>
        </w:rPr>
      </w:pPr>
      <w:r w:rsidRPr="009B579A">
        <w:rPr>
          <w:rFonts w:hint="cs"/>
          <w:b/>
          <w:bCs/>
          <w:sz w:val="28"/>
          <w:szCs w:val="28"/>
          <w:rtl/>
        </w:rPr>
        <w:t>בפני השופט:</w:t>
      </w:r>
      <w:r w:rsidR="009B579A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7F51C4" w:rsidRPr="009B579A">
        <w:rPr>
          <w:b/>
          <w:bCs/>
          <w:sz w:val="28"/>
          <w:szCs w:val="28"/>
          <w:rtl/>
        </w:rPr>
        <w:fldChar w:fldCharType="begin"/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C91604" w:rsidRPr="009B579A">
        <w:rPr>
          <w:b/>
          <w:bCs/>
          <w:sz w:val="28"/>
          <w:szCs w:val="28"/>
          <w:rtl/>
        </w:rPr>
        <w:fldChar w:fldCharType="separate"/>
      </w:r>
      <w:r w:rsidR="007F51C4" w:rsidRPr="009B579A">
        <w:rPr>
          <w:b/>
          <w:bCs/>
          <w:sz w:val="28"/>
          <w:szCs w:val="28"/>
          <w:rtl/>
        </w:rPr>
        <w:fldChar w:fldCharType="end"/>
      </w:r>
      <w:r w:rsidR="00926036" w:rsidRPr="009B579A">
        <w:rPr>
          <w:rFonts w:hint="cs"/>
          <w:b/>
          <w:bCs/>
          <w:sz w:val="28"/>
          <w:szCs w:val="28"/>
          <w:rtl/>
        </w:rPr>
        <w:t xml:space="preserve">רס"ן (במיל') דוד גבאי ריכטר </w:t>
      </w:r>
    </w:p>
    <w:p w14:paraId="70B89EFF" w14:textId="77777777" w:rsidR="00D10BDE" w:rsidRPr="009B579A" w:rsidRDefault="00D10BDE" w:rsidP="00926036">
      <w:pPr>
        <w:jc w:val="left"/>
        <w:rPr>
          <w:sz w:val="28"/>
          <w:szCs w:val="28"/>
          <w:rtl/>
        </w:rPr>
      </w:pPr>
    </w:p>
    <w:p w14:paraId="75B8854F" w14:textId="092ACA9D" w:rsidR="00697E26" w:rsidRPr="009B579A" w:rsidRDefault="00697E26" w:rsidP="00926036">
      <w:pPr>
        <w:tabs>
          <w:tab w:val="left" w:pos="851"/>
          <w:tab w:val="left" w:pos="4536"/>
        </w:tabs>
        <w:jc w:val="left"/>
        <w:rPr>
          <w:b/>
          <w:bCs/>
          <w:sz w:val="28"/>
          <w:szCs w:val="28"/>
        </w:rPr>
      </w:pPr>
      <w:r w:rsidRPr="009B579A">
        <w:rPr>
          <w:rFonts w:hint="cs"/>
          <w:b/>
          <w:bCs/>
          <w:sz w:val="28"/>
          <w:szCs w:val="28"/>
          <w:rtl/>
        </w:rPr>
        <w:t>בעניין:</w:t>
      </w:r>
      <w:r w:rsidRPr="009B579A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9B579A">
        <w:rPr>
          <w:rFonts w:hint="cs"/>
          <w:b/>
          <w:bCs/>
          <w:sz w:val="28"/>
          <w:szCs w:val="28"/>
          <w:rtl/>
        </w:rPr>
        <w:tab/>
      </w:r>
      <w:r w:rsidR="009B579A">
        <w:rPr>
          <w:rFonts w:hint="cs"/>
          <w:b/>
          <w:bCs/>
          <w:sz w:val="28"/>
          <w:szCs w:val="28"/>
          <w:rtl/>
        </w:rPr>
        <w:t xml:space="preserve">           </w:t>
      </w:r>
      <w:r w:rsidRPr="009B579A">
        <w:rPr>
          <w:rFonts w:hint="cs"/>
          <w:b/>
          <w:bCs/>
          <w:sz w:val="28"/>
          <w:szCs w:val="28"/>
          <w:rtl/>
        </w:rPr>
        <w:t xml:space="preserve">(ע"י ב"כ, </w:t>
      </w:r>
      <w:r w:rsidR="00926036" w:rsidRPr="009B579A">
        <w:rPr>
          <w:rFonts w:hint="cs"/>
          <w:b/>
          <w:bCs/>
          <w:sz w:val="28"/>
          <w:szCs w:val="28"/>
          <w:rtl/>
        </w:rPr>
        <w:t xml:space="preserve">קמ"ש בת אל </w:t>
      </w:r>
      <w:proofErr w:type="spellStart"/>
      <w:r w:rsidR="00926036" w:rsidRPr="009B579A">
        <w:rPr>
          <w:rFonts w:hint="cs"/>
          <w:b/>
          <w:bCs/>
          <w:sz w:val="28"/>
          <w:szCs w:val="28"/>
          <w:rtl/>
        </w:rPr>
        <w:t>זיגמן</w:t>
      </w:r>
      <w:proofErr w:type="spellEnd"/>
      <w:r w:rsidRPr="009B579A">
        <w:rPr>
          <w:rFonts w:hint="cs"/>
          <w:b/>
          <w:bCs/>
          <w:sz w:val="28"/>
          <w:szCs w:val="28"/>
          <w:rtl/>
        </w:rPr>
        <w:t>)</w:t>
      </w:r>
    </w:p>
    <w:p w14:paraId="42DF1E76" w14:textId="77777777" w:rsidR="00697E26" w:rsidRPr="009B579A" w:rsidRDefault="00697E26" w:rsidP="00926036">
      <w:pPr>
        <w:jc w:val="left"/>
        <w:rPr>
          <w:sz w:val="28"/>
          <w:szCs w:val="28"/>
        </w:rPr>
      </w:pPr>
    </w:p>
    <w:p w14:paraId="04A06AF7" w14:textId="77777777" w:rsidR="00697E26" w:rsidRPr="009B579A" w:rsidRDefault="00697E26" w:rsidP="009B579A">
      <w:pPr>
        <w:jc w:val="center"/>
        <w:rPr>
          <w:b/>
          <w:bCs/>
          <w:sz w:val="28"/>
          <w:szCs w:val="28"/>
          <w:u w:val="single"/>
          <w:rtl/>
        </w:rPr>
      </w:pPr>
      <w:r w:rsidRPr="009B579A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19342DE5" w14:textId="77777777" w:rsidR="009A1A7F" w:rsidRPr="009B579A" w:rsidRDefault="009A1A7F" w:rsidP="00926036">
      <w:pPr>
        <w:jc w:val="left"/>
        <w:rPr>
          <w:sz w:val="28"/>
          <w:szCs w:val="28"/>
          <w:rtl/>
        </w:rPr>
      </w:pPr>
    </w:p>
    <w:p w14:paraId="01D16B75" w14:textId="0F869382" w:rsidR="00697E26" w:rsidRPr="009B579A" w:rsidRDefault="00926036" w:rsidP="00926036">
      <w:pPr>
        <w:tabs>
          <w:tab w:val="left" w:pos="4536"/>
        </w:tabs>
        <w:ind w:left="4530" w:hanging="4530"/>
        <w:jc w:val="left"/>
        <w:rPr>
          <w:b/>
          <w:bCs/>
          <w:sz w:val="28"/>
          <w:szCs w:val="28"/>
          <w:rtl/>
        </w:rPr>
      </w:pPr>
      <w:r w:rsidRPr="009B579A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9B579A">
        <w:rPr>
          <w:b/>
          <w:bCs/>
          <w:sz w:val="28"/>
          <w:szCs w:val="28"/>
          <w:rtl/>
        </w:rPr>
        <w:fldChar w:fldCharType="begin"/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b/>
          <w:bCs/>
          <w:sz w:val="28"/>
          <w:szCs w:val="28"/>
        </w:rPr>
        <w:instrText>DOCPROPERTY  sugsherutgorem  \* MERGEFORMAT</w:instrText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b/>
          <w:bCs/>
          <w:sz w:val="28"/>
          <w:szCs w:val="28"/>
          <w:rtl/>
        </w:rPr>
        <w:fldChar w:fldCharType="separate"/>
      </w:r>
      <w:r w:rsidR="007F51C4" w:rsidRPr="009B579A">
        <w:rPr>
          <w:b/>
          <w:bCs/>
          <w:sz w:val="28"/>
          <w:szCs w:val="28"/>
          <w:rtl/>
        </w:rPr>
        <w:t>ח</w:t>
      </w:r>
      <w:r w:rsidR="007F51C4" w:rsidRPr="009B579A">
        <w:rPr>
          <w:b/>
          <w:bCs/>
          <w:sz w:val="28"/>
          <w:szCs w:val="28"/>
          <w:rtl/>
        </w:rPr>
        <w:fldChar w:fldCharType="end"/>
      </w:r>
      <w:r w:rsidR="007F51C4" w:rsidRPr="009B579A">
        <w:rPr>
          <w:b/>
          <w:bCs/>
          <w:sz w:val="28"/>
          <w:szCs w:val="28"/>
          <w:rtl/>
        </w:rPr>
        <w:t>/</w:t>
      </w:r>
      <w:r w:rsidR="009B579A">
        <w:rPr>
          <w:rFonts w:hint="cs"/>
          <w:b/>
          <w:bCs/>
          <w:sz w:val="28"/>
          <w:szCs w:val="28"/>
        </w:rPr>
        <w:t>XXX</w:t>
      </w:r>
      <w:r w:rsidR="007F51C4" w:rsidRPr="009B579A">
        <w:rPr>
          <w:b/>
          <w:bCs/>
          <w:sz w:val="28"/>
          <w:szCs w:val="28"/>
          <w:rtl/>
        </w:rPr>
        <w:t xml:space="preserve"> </w:t>
      </w:r>
      <w:r w:rsidR="007F51C4" w:rsidRPr="009B579A">
        <w:rPr>
          <w:b/>
          <w:bCs/>
          <w:sz w:val="28"/>
          <w:szCs w:val="28"/>
          <w:rtl/>
        </w:rPr>
        <w:fldChar w:fldCharType="begin"/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b/>
          <w:bCs/>
          <w:sz w:val="28"/>
          <w:szCs w:val="28"/>
        </w:rPr>
        <w:instrText>DOCPROPERTY  dargagorem  \* MERGEFORMAT</w:instrText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b/>
          <w:bCs/>
          <w:sz w:val="28"/>
          <w:szCs w:val="28"/>
          <w:rtl/>
        </w:rPr>
        <w:fldChar w:fldCharType="separate"/>
      </w:r>
      <w:r w:rsidR="007F51C4" w:rsidRPr="009B579A">
        <w:rPr>
          <w:b/>
          <w:bCs/>
          <w:sz w:val="28"/>
          <w:szCs w:val="28"/>
          <w:rtl/>
        </w:rPr>
        <w:t>טוראי</w:t>
      </w:r>
      <w:r w:rsidR="007F51C4" w:rsidRPr="009B579A">
        <w:rPr>
          <w:b/>
          <w:bCs/>
          <w:sz w:val="28"/>
          <w:szCs w:val="28"/>
          <w:rtl/>
        </w:rPr>
        <w:fldChar w:fldCharType="end"/>
      </w:r>
      <w:r w:rsidR="007F51C4" w:rsidRPr="009B579A">
        <w:rPr>
          <w:b/>
          <w:bCs/>
          <w:sz w:val="28"/>
          <w:szCs w:val="28"/>
          <w:rtl/>
        </w:rPr>
        <w:t xml:space="preserve"> </w:t>
      </w:r>
      <w:r w:rsidR="007F51C4" w:rsidRPr="009B579A">
        <w:rPr>
          <w:b/>
          <w:bCs/>
          <w:sz w:val="28"/>
          <w:szCs w:val="28"/>
          <w:rtl/>
        </w:rPr>
        <w:fldChar w:fldCharType="begin"/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b/>
          <w:bCs/>
          <w:sz w:val="28"/>
          <w:szCs w:val="28"/>
        </w:rPr>
        <w:instrText>DOCPROPERTY  shempratigorem  \* MERGEFORMAT</w:instrText>
      </w:r>
      <w:r w:rsidR="007F51C4" w:rsidRPr="009B579A">
        <w:rPr>
          <w:b/>
          <w:bCs/>
          <w:sz w:val="28"/>
          <w:szCs w:val="28"/>
          <w:rtl/>
        </w:rPr>
        <w:instrText xml:space="preserve"> </w:instrText>
      </w:r>
      <w:r w:rsidR="007F51C4" w:rsidRPr="009B579A">
        <w:rPr>
          <w:b/>
          <w:bCs/>
          <w:sz w:val="28"/>
          <w:szCs w:val="28"/>
          <w:rtl/>
        </w:rPr>
        <w:fldChar w:fldCharType="separate"/>
      </w:r>
      <w:r w:rsidR="007F51C4" w:rsidRPr="009B579A">
        <w:rPr>
          <w:b/>
          <w:bCs/>
          <w:sz w:val="28"/>
          <w:szCs w:val="28"/>
          <w:rtl/>
        </w:rPr>
        <w:t>ל</w:t>
      </w:r>
      <w:r w:rsidR="009B579A">
        <w:rPr>
          <w:rFonts w:hint="cs"/>
          <w:b/>
          <w:bCs/>
          <w:sz w:val="28"/>
          <w:szCs w:val="28"/>
          <w:rtl/>
        </w:rPr>
        <w:t>'</w:t>
      </w:r>
      <w:r w:rsidR="007F51C4" w:rsidRPr="009B579A">
        <w:rPr>
          <w:b/>
          <w:bCs/>
          <w:sz w:val="28"/>
          <w:szCs w:val="28"/>
          <w:rtl/>
        </w:rPr>
        <w:fldChar w:fldCharType="end"/>
      </w:r>
      <w:r w:rsidR="007F51C4" w:rsidRPr="009B579A">
        <w:rPr>
          <w:b/>
          <w:bCs/>
          <w:sz w:val="28"/>
          <w:szCs w:val="28"/>
          <w:rtl/>
        </w:rPr>
        <w:t xml:space="preserve"> </w:t>
      </w:r>
      <w:r w:rsidR="009B579A">
        <w:rPr>
          <w:rFonts w:hint="cs"/>
          <w:b/>
          <w:bCs/>
          <w:sz w:val="28"/>
          <w:szCs w:val="28"/>
          <w:rtl/>
        </w:rPr>
        <w:t xml:space="preserve">ו'  </w:t>
      </w:r>
      <w:r w:rsidR="00697E26" w:rsidRPr="009B579A">
        <w:rPr>
          <w:rFonts w:hint="cs"/>
          <w:b/>
          <w:bCs/>
          <w:sz w:val="28"/>
          <w:szCs w:val="28"/>
          <w:rtl/>
        </w:rPr>
        <w:t xml:space="preserve">(ע"י ב"כ, </w:t>
      </w:r>
      <w:r w:rsidRPr="009B579A">
        <w:rPr>
          <w:rFonts w:hint="cs"/>
          <w:b/>
          <w:bCs/>
          <w:sz w:val="28"/>
          <w:szCs w:val="28"/>
          <w:rtl/>
        </w:rPr>
        <w:t xml:space="preserve">סגן אהרן פופקו בשמו של </w:t>
      </w:r>
      <w:r w:rsidRPr="009B579A">
        <w:rPr>
          <w:b/>
          <w:bCs/>
          <w:sz w:val="28"/>
          <w:szCs w:val="28"/>
          <w:rtl/>
        </w:rPr>
        <w:t>סרן דביר פרץ</w:t>
      </w:r>
      <w:r w:rsidR="00697E26" w:rsidRPr="009B579A">
        <w:rPr>
          <w:rFonts w:hint="cs"/>
          <w:b/>
          <w:bCs/>
          <w:sz w:val="28"/>
          <w:szCs w:val="28"/>
          <w:rtl/>
        </w:rPr>
        <w:t>)</w:t>
      </w:r>
    </w:p>
    <w:p w14:paraId="5A1422FF" w14:textId="77777777" w:rsidR="00822979" w:rsidRPr="009B579A" w:rsidRDefault="00822979" w:rsidP="005F7A46">
      <w:pPr>
        <w:rPr>
          <w:sz w:val="28"/>
          <w:szCs w:val="28"/>
          <w:rtl/>
        </w:rPr>
      </w:pPr>
    </w:p>
    <w:p w14:paraId="45FAD19D" w14:textId="14BA291C" w:rsidR="0056036A" w:rsidRPr="009B579A" w:rsidRDefault="0056036A" w:rsidP="0056036A">
      <w:pPr>
        <w:pStyle w:val="Title"/>
        <w:rPr>
          <w:rFonts w:ascii="David" w:hAnsi="David"/>
          <w:sz w:val="28"/>
          <w:szCs w:val="28"/>
          <w:rtl/>
        </w:rPr>
      </w:pPr>
      <w:r w:rsidRPr="009B579A">
        <w:rPr>
          <w:rFonts w:ascii="David" w:hAnsi="David"/>
          <w:sz w:val="28"/>
          <w:szCs w:val="28"/>
          <w:rtl/>
        </w:rPr>
        <w:t>הכרעת-דין</w:t>
      </w:r>
    </w:p>
    <w:p w14:paraId="42484E53" w14:textId="6C5CFF26" w:rsidR="0056036A" w:rsidRPr="009B579A" w:rsidRDefault="0056036A" w:rsidP="0056036A">
      <w:pPr>
        <w:pStyle w:val="BodyText"/>
        <w:jc w:val="both"/>
        <w:rPr>
          <w:rFonts w:ascii="David" w:hAnsi="David" w:cs="David"/>
          <w:sz w:val="28"/>
          <w:rtl/>
        </w:rPr>
      </w:pPr>
      <w:r w:rsidRPr="009B579A">
        <w:rPr>
          <w:rFonts w:ascii="David" w:hAnsi="David" w:cs="David"/>
          <w:b w:val="0"/>
          <w:bCs w:val="0"/>
          <w:sz w:val="28"/>
          <w:rtl/>
        </w:rPr>
        <w:t>על פי הודאתו, מורשע הנאשם בעבירה של היעדר מן השירות שלא ברשות, לפי סעיף 94 לחוק השיפוט הצבאי, התשט"ו-1955, בגין כך שנעדר מיחידתו</w:t>
      </w:r>
      <w:r w:rsidRPr="009B579A">
        <w:rPr>
          <w:rFonts w:ascii="David" w:hAnsi="David" w:cs="David" w:hint="cs"/>
          <w:b w:val="0"/>
          <w:bCs w:val="0"/>
          <w:sz w:val="28"/>
          <w:rtl/>
        </w:rPr>
        <w:t>,</w:t>
      </w:r>
      <w:r w:rsidRPr="009B579A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="009B579A">
        <w:rPr>
          <w:rFonts w:ascii="David" w:hAnsi="David" w:cs="David" w:hint="cs"/>
          <w:b w:val="0"/>
          <w:bCs w:val="0"/>
          <w:sz w:val="28"/>
        </w:rPr>
        <w:t>XXX</w:t>
      </w:r>
      <w:r w:rsidRPr="009B579A">
        <w:rPr>
          <w:rFonts w:ascii="David" w:hAnsi="David" w:cs="David" w:hint="cs"/>
          <w:b w:val="0"/>
          <w:bCs w:val="0"/>
          <w:sz w:val="28"/>
          <w:rtl/>
        </w:rPr>
        <w:t>,</w:t>
      </w:r>
      <w:r w:rsidRPr="009B579A">
        <w:rPr>
          <w:rFonts w:ascii="David" w:hAnsi="David" w:cs="David"/>
          <w:b w:val="0"/>
          <w:bCs w:val="0"/>
          <w:sz w:val="28"/>
          <w:rtl/>
        </w:rPr>
        <w:t xml:space="preserve"> מיום 28.09.2022 ועד יום 18.12.2022</w:t>
      </w:r>
      <w:r w:rsidRPr="009B579A">
        <w:rPr>
          <w:rFonts w:ascii="David" w:hAnsi="David" w:cs="David" w:hint="cs"/>
          <w:b w:val="0"/>
          <w:bCs w:val="0"/>
          <w:sz w:val="28"/>
          <w:rtl/>
        </w:rPr>
        <w:t xml:space="preserve">, </w:t>
      </w:r>
      <w:r w:rsidRPr="009B579A">
        <w:rPr>
          <w:rFonts w:ascii="David" w:hAnsi="David" w:cs="David"/>
          <w:b w:val="0"/>
          <w:bCs w:val="0"/>
          <w:sz w:val="28"/>
          <w:rtl/>
        </w:rPr>
        <w:t>למשך 82 ימים, בהתאם לכתב האישום.</w:t>
      </w:r>
      <w:r w:rsidRPr="009B579A">
        <w:rPr>
          <w:rFonts w:ascii="David" w:hAnsi="David" w:cs="David"/>
          <w:sz w:val="28"/>
          <w:rtl/>
        </w:rPr>
        <w:t xml:space="preserve"> </w:t>
      </w:r>
    </w:p>
    <w:p w14:paraId="19B3F302" w14:textId="77777777" w:rsidR="0056036A" w:rsidRPr="009B579A" w:rsidRDefault="0056036A" w:rsidP="0056036A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AF19B45" w14:textId="3173C67B" w:rsidR="0056036A" w:rsidRPr="009B579A" w:rsidRDefault="0056036A" w:rsidP="0056036A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9B579A">
        <w:rPr>
          <w:rFonts w:ascii="David" w:hAnsi="David"/>
          <w:b/>
          <w:bCs/>
          <w:sz w:val="28"/>
          <w:szCs w:val="28"/>
          <w:rtl/>
        </w:rPr>
        <w:t xml:space="preserve">ניתנה היום, י"א בשבט </w:t>
      </w:r>
      <w:proofErr w:type="spellStart"/>
      <w:r w:rsidRPr="009B579A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9B579A">
        <w:rPr>
          <w:rFonts w:ascii="David" w:hAnsi="David"/>
          <w:b/>
          <w:bCs/>
          <w:sz w:val="28"/>
          <w:szCs w:val="28"/>
          <w:rtl/>
        </w:rPr>
        <w:t>, 02.02.2023</w:t>
      </w:r>
      <w:r w:rsidRPr="009B579A">
        <w:rPr>
          <w:rFonts w:ascii="David" w:hAnsi="David" w:hint="cs"/>
          <w:b/>
          <w:bCs/>
          <w:sz w:val="28"/>
          <w:szCs w:val="28"/>
          <w:rtl/>
        </w:rPr>
        <w:t>,</w:t>
      </w:r>
      <w:r w:rsidRPr="009B579A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</w:t>
      </w:r>
    </w:p>
    <w:p w14:paraId="51DE8D18" w14:textId="77777777" w:rsidR="0056036A" w:rsidRPr="009B579A" w:rsidRDefault="0056036A" w:rsidP="0056036A">
      <w:pPr>
        <w:pStyle w:val="BodyText"/>
        <w:spacing w:line="240" w:lineRule="auto"/>
        <w:ind w:left="360"/>
        <w:jc w:val="both"/>
        <w:rPr>
          <w:rFonts w:ascii="David" w:hAnsi="David" w:cs="David"/>
          <w:sz w:val="28"/>
          <w:rtl/>
        </w:rPr>
      </w:pPr>
    </w:p>
    <w:p w14:paraId="61D7A244" w14:textId="77777777" w:rsidR="0056036A" w:rsidRPr="009B579A" w:rsidRDefault="0056036A" w:rsidP="0056036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9B579A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878EEA9" w14:textId="0F647676" w:rsidR="0056036A" w:rsidRPr="009B579A" w:rsidRDefault="0056036A" w:rsidP="0056036A">
      <w:pPr>
        <w:pStyle w:val="BodyText"/>
        <w:jc w:val="center"/>
        <w:rPr>
          <w:rFonts w:ascii="David" w:hAnsi="David" w:cs="David"/>
          <w:sz w:val="28"/>
          <w:rtl/>
        </w:rPr>
      </w:pPr>
      <w:r w:rsidRPr="009B579A">
        <w:rPr>
          <w:rFonts w:ascii="David" w:hAnsi="David" w:cs="David" w:hint="cs"/>
          <w:sz w:val="28"/>
          <w:rtl/>
        </w:rPr>
        <w:t>שופט</w:t>
      </w:r>
    </w:p>
    <w:p w14:paraId="4EA5689D" w14:textId="77777777" w:rsidR="00FC44E9" w:rsidRPr="009B579A" w:rsidRDefault="00FC44E9" w:rsidP="005F7A46">
      <w:pPr>
        <w:rPr>
          <w:sz w:val="28"/>
          <w:szCs w:val="28"/>
          <w:rtl/>
        </w:rPr>
      </w:pPr>
    </w:p>
    <w:p w14:paraId="778FC586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5BEB5E8A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02551E5E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79D33444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409E2083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236BABB1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31ECBF50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1D9F3E75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09752C90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4F98FA13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38D20BE3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53CC4EA1" w14:textId="77777777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47A37830" w14:textId="21A5BCED" w:rsidR="00DE54D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6E4D9A6D" w14:textId="77777777" w:rsidR="00440EA2" w:rsidRPr="009B579A" w:rsidRDefault="00440EA2" w:rsidP="00DE54DA">
      <w:pPr>
        <w:pStyle w:val="Title"/>
        <w:rPr>
          <w:rFonts w:ascii="David" w:hAnsi="David"/>
          <w:sz w:val="28"/>
          <w:szCs w:val="28"/>
          <w:rtl/>
        </w:rPr>
      </w:pPr>
    </w:p>
    <w:p w14:paraId="0E3203A9" w14:textId="215F7A1E" w:rsidR="00DE54DA" w:rsidRPr="009B579A" w:rsidRDefault="00DE54DA" w:rsidP="00DE54DA">
      <w:pPr>
        <w:pStyle w:val="Title"/>
        <w:rPr>
          <w:rFonts w:ascii="David" w:hAnsi="David"/>
          <w:sz w:val="28"/>
          <w:szCs w:val="28"/>
          <w:rtl/>
        </w:rPr>
      </w:pPr>
      <w:r w:rsidRPr="009B579A">
        <w:rPr>
          <w:rFonts w:ascii="David" w:hAnsi="David"/>
          <w:sz w:val="28"/>
          <w:szCs w:val="28"/>
          <w:rtl/>
        </w:rPr>
        <w:lastRenderedPageBreak/>
        <w:t>גזר-דין</w:t>
      </w:r>
    </w:p>
    <w:p w14:paraId="2FC316D4" w14:textId="103ED255" w:rsidR="00DE54DA" w:rsidRPr="009B579A" w:rsidRDefault="00DE54DA" w:rsidP="00DE54DA">
      <w:pPr>
        <w:pStyle w:val="BodyText"/>
        <w:jc w:val="both"/>
        <w:rPr>
          <w:rFonts w:ascii="David" w:hAnsi="David" w:cs="David"/>
          <w:sz w:val="28"/>
          <w:rtl/>
        </w:rPr>
      </w:pPr>
      <w:r w:rsidRPr="009B579A">
        <w:rPr>
          <w:rFonts w:ascii="David" w:hAnsi="David" w:cs="David"/>
          <w:b w:val="0"/>
          <w:bCs w:val="0"/>
          <w:sz w:val="28"/>
          <w:rtl/>
        </w:rPr>
        <w:t>הנאשם הורשע</w:t>
      </w:r>
      <w:r w:rsidRPr="009B579A">
        <w:rPr>
          <w:rFonts w:ascii="David" w:hAnsi="David" w:cs="David" w:hint="cs"/>
          <w:b w:val="0"/>
          <w:bCs w:val="0"/>
          <w:sz w:val="28"/>
          <w:rtl/>
        </w:rPr>
        <w:t>,</w:t>
      </w:r>
      <w:r w:rsidRPr="009B579A">
        <w:rPr>
          <w:rFonts w:ascii="David" w:hAnsi="David" w:cs="David"/>
          <w:b w:val="0"/>
          <w:bCs w:val="0"/>
          <w:sz w:val="28"/>
          <w:rtl/>
        </w:rPr>
        <w:t xml:space="preserve"> על פי הודאתו</w:t>
      </w:r>
      <w:r w:rsidRPr="009B579A">
        <w:rPr>
          <w:rFonts w:ascii="David" w:hAnsi="David" w:cs="David" w:hint="cs"/>
          <w:sz w:val="28"/>
          <w:rtl/>
        </w:rPr>
        <w:t>,</w:t>
      </w:r>
      <w:r w:rsidRPr="009B579A">
        <w:rPr>
          <w:rFonts w:ascii="David" w:hAnsi="David" w:cs="David"/>
          <w:sz w:val="28"/>
          <w:rtl/>
        </w:rPr>
        <w:t xml:space="preserve"> </w:t>
      </w:r>
      <w:r w:rsidRPr="009B579A">
        <w:rPr>
          <w:rFonts w:ascii="David" w:hAnsi="David" w:cs="David"/>
          <w:b w:val="0"/>
          <w:bCs w:val="0"/>
          <w:sz w:val="28"/>
          <w:rtl/>
        </w:rPr>
        <w:t>בעבירה של היעדר מן השירות שלא ברשות, לפי סעיף 94 לחוק השיפוט הצבאי, התשט"ו-1955, בגין כך שנעדר מיחידתו</w:t>
      </w:r>
      <w:r w:rsidR="00567C2F" w:rsidRPr="009B579A">
        <w:rPr>
          <w:rFonts w:ascii="David" w:hAnsi="David" w:cs="David" w:hint="cs"/>
          <w:b w:val="0"/>
          <w:bCs w:val="0"/>
          <w:sz w:val="28"/>
          <w:rtl/>
        </w:rPr>
        <w:t>,</w:t>
      </w:r>
      <w:r w:rsidRPr="009B579A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="009B579A">
        <w:rPr>
          <w:rFonts w:ascii="David" w:hAnsi="David" w:cs="David" w:hint="cs"/>
          <w:b w:val="0"/>
          <w:bCs w:val="0"/>
          <w:sz w:val="28"/>
        </w:rPr>
        <w:t>XXX</w:t>
      </w:r>
      <w:r w:rsidR="00567C2F" w:rsidRPr="009B579A">
        <w:rPr>
          <w:rFonts w:ascii="David" w:hAnsi="David" w:cs="David" w:hint="cs"/>
          <w:b w:val="0"/>
          <w:bCs w:val="0"/>
          <w:sz w:val="28"/>
          <w:rtl/>
        </w:rPr>
        <w:t>,</w:t>
      </w:r>
      <w:r w:rsidRPr="009B579A">
        <w:rPr>
          <w:rFonts w:ascii="David" w:hAnsi="David" w:cs="David"/>
          <w:b w:val="0"/>
          <w:bCs w:val="0"/>
          <w:sz w:val="28"/>
          <w:rtl/>
        </w:rPr>
        <w:t xml:space="preserve"> מיום 28.09.2022 ועד יום 18.12.2022</w:t>
      </w:r>
      <w:r w:rsidR="00567C2F" w:rsidRPr="009B579A">
        <w:rPr>
          <w:rFonts w:ascii="David" w:hAnsi="David" w:cs="David" w:hint="cs"/>
          <w:b w:val="0"/>
          <w:bCs w:val="0"/>
          <w:sz w:val="28"/>
          <w:rtl/>
        </w:rPr>
        <w:t>,</w:t>
      </w:r>
      <w:r w:rsidRPr="009B579A">
        <w:rPr>
          <w:rFonts w:ascii="David" w:hAnsi="David" w:cs="David"/>
          <w:b w:val="0"/>
          <w:bCs w:val="0"/>
          <w:sz w:val="28"/>
          <w:rtl/>
        </w:rPr>
        <w:t xml:space="preserve"> למשך 82 ימים, בהתאם לכתב האישום.</w:t>
      </w:r>
      <w:r w:rsidRPr="009B579A">
        <w:rPr>
          <w:rFonts w:ascii="David" w:hAnsi="David" w:cs="David"/>
          <w:sz w:val="28"/>
          <w:rtl/>
        </w:rPr>
        <w:t xml:space="preserve"> </w:t>
      </w:r>
    </w:p>
    <w:p w14:paraId="6A4F91D7" w14:textId="77777777" w:rsidR="00DE54DA" w:rsidRPr="009B579A" w:rsidRDefault="00DE54DA" w:rsidP="00DE54DA">
      <w:pPr>
        <w:spacing w:line="360" w:lineRule="auto"/>
        <w:rPr>
          <w:rFonts w:ascii="David" w:hAnsi="David"/>
          <w:sz w:val="28"/>
          <w:szCs w:val="28"/>
          <w:rtl/>
        </w:rPr>
      </w:pPr>
      <w:r w:rsidRPr="009B579A">
        <w:rPr>
          <w:rFonts w:ascii="David" w:hAnsi="David"/>
          <w:sz w:val="28"/>
          <w:szCs w:val="28"/>
          <w:rtl/>
        </w:rPr>
        <w:t xml:space="preserve"> ההיעדרות הסתיימה בהתייצבותו.</w:t>
      </w:r>
    </w:p>
    <w:p w14:paraId="099AC23F" w14:textId="77777777" w:rsidR="00DE54DA" w:rsidRPr="009B579A" w:rsidRDefault="00DE54DA" w:rsidP="00DE54D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11A95E6" w14:textId="77777777" w:rsidR="00DE54DA" w:rsidRPr="009B579A" w:rsidRDefault="00DE54DA" w:rsidP="00DE54DA">
      <w:pPr>
        <w:spacing w:line="360" w:lineRule="auto"/>
        <w:rPr>
          <w:rFonts w:ascii="David" w:hAnsi="David"/>
          <w:sz w:val="28"/>
          <w:szCs w:val="28"/>
          <w:rtl/>
        </w:rPr>
      </w:pPr>
      <w:r w:rsidRPr="009B579A">
        <w:rPr>
          <w:rFonts w:ascii="David" w:hAnsi="David"/>
          <w:sz w:val="28"/>
          <w:szCs w:val="28"/>
          <w:rtl/>
        </w:rPr>
        <w:t>שמעתי את טענות הצדדים ואת דברי הסנגור ביחס לנסיבות האישיות, והגם שהארכת מאסר על תנאי מהווה חריג, אני מאשר את ההסדר.</w:t>
      </w:r>
    </w:p>
    <w:p w14:paraId="43F55612" w14:textId="77777777" w:rsidR="00DE54DA" w:rsidRPr="009B579A" w:rsidRDefault="00DE54DA" w:rsidP="00DE54D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5F3CF40" w14:textId="20E1109D" w:rsidR="00DE54DA" w:rsidRPr="009B579A" w:rsidRDefault="00DE54DA" w:rsidP="00DE54D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9B579A">
        <w:rPr>
          <w:rFonts w:ascii="David" w:hAnsi="David"/>
          <w:b/>
          <w:bCs/>
          <w:sz w:val="28"/>
          <w:szCs w:val="28"/>
          <w:rtl/>
        </w:rPr>
        <w:t>נוכח האמור</w:t>
      </w:r>
      <w:r w:rsidR="00567C2F" w:rsidRPr="009B579A">
        <w:rPr>
          <w:rFonts w:ascii="David" w:hAnsi="David" w:hint="cs"/>
          <w:b/>
          <w:bCs/>
          <w:sz w:val="28"/>
          <w:szCs w:val="28"/>
          <w:rtl/>
        </w:rPr>
        <w:t>,</w:t>
      </w:r>
      <w:r w:rsidRPr="009B579A">
        <w:rPr>
          <w:rFonts w:ascii="David" w:hAnsi="David"/>
          <w:b/>
          <w:bCs/>
          <w:sz w:val="28"/>
          <w:szCs w:val="28"/>
          <w:rtl/>
        </w:rPr>
        <w:t xml:space="preserve"> גוזר על הנאשם הארכת מאסר מותנה שהוטל בתיק צפון (מחוזי) 125/22 ביום 10.07.2022 של</w:t>
      </w:r>
      <w:r w:rsidR="00567C2F" w:rsidRPr="009B579A">
        <w:rPr>
          <w:rFonts w:ascii="David" w:hAnsi="David" w:hint="cs"/>
          <w:b/>
          <w:bCs/>
          <w:sz w:val="28"/>
          <w:szCs w:val="28"/>
          <w:rtl/>
        </w:rPr>
        <w:t xml:space="preserve"> שישים</w:t>
      </w:r>
      <w:r w:rsidRPr="009B579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567C2F" w:rsidRPr="009B579A">
        <w:rPr>
          <w:rFonts w:ascii="David" w:hAnsi="David" w:hint="cs"/>
          <w:b/>
          <w:bCs/>
          <w:sz w:val="28"/>
          <w:szCs w:val="28"/>
          <w:rtl/>
        </w:rPr>
        <w:t>(</w:t>
      </w:r>
      <w:r w:rsidRPr="009B579A">
        <w:rPr>
          <w:rFonts w:ascii="David" w:hAnsi="David"/>
          <w:b/>
          <w:bCs/>
          <w:sz w:val="28"/>
          <w:szCs w:val="28"/>
          <w:rtl/>
        </w:rPr>
        <w:t>60</w:t>
      </w:r>
      <w:r w:rsidR="00567C2F" w:rsidRPr="009B579A">
        <w:rPr>
          <w:rFonts w:ascii="David" w:hAnsi="David" w:hint="cs"/>
          <w:b/>
          <w:bCs/>
          <w:sz w:val="28"/>
          <w:szCs w:val="28"/>
          <w:rtl/>
        </w:rPr>
        <w:t xml:space="preserve">) </w:t>
      </w:r>
      <w:r w:rsidRPr="009B579A">
        <w:rPr>
          <w:rFonts w:ascii="David" w:hAnsi="David"/>
          <w:b/>
          <w:bCs/>
          <w:sz w:val="28"/>
          <w:szCs w:val="28"/>
          <w:rtl/>
        </w:rPr>
        <w:t xml:space="preserve">ימים שלא יעבור הנאשם עבירה לפי סעיפים 92 או 94 לחוק השיפוט הצבאי בתוך שנה </w:t>
      </w:r>
      <w:r w:rsidR="00567C2F" w:rsidRPr="009B579A">
        <w:rPr>
          <w:rFonts w:ascii="David" w:hAnsi="David" w:hint="cs"/>
          <w:b/>
          <w:bCs/>
          <w:sz w:val="28"/>
          <w:szCs w:val="28"/>
          <w:rtl/>
        </w:rPr>
        <w:t xml:space="preserve">(1) </w:t>
      </w:r>
      <w:r w:rsidRPr="009B579A">
        <w:rPr>
          <w:rFonts w:ascii="David" w:hAnsi="David"/>
          <w:b/>
          <w:bCs/>
          <w:sz w:val="28"/>
          <w:szCs w:val="28"/>
          <w:rtl/>
        </w:rPr>
        <w:t>מהיום.</w:t>
      </w:r>
    </w:p>
    <w:p w14:paraId="34AB6C41" w14:textId="298566EC" w:rsidR="00567C2F" w:rsidRPr="009B579A" w:rsidRDefault="00567C2F" w:rsidP="00567C2F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51B12309" w14:textId="451CBC31" w:rsidR="00567C2F" w:rsidRPr="009B579A" w:rsidRDefault="00567C2F" w:rsidP="00567C2F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B579A">
        <w:rPr>
          <w:rFonts w:ascii="David" w:hAnsi="David"/>
          <w:b/>
          <w:bCs/>
          <w:sz w:val="28"/>
          <w:szCs w:val="28"/>
          <w:rtl/>
        </w:rPr>
        <w:t>מובהר כי בה</w:t>
      </w:r>
      <w:r w:rsidRPr="009B579A">
        <w:rPr>
          <w:rFonts w:ascii="David" w:hAnsi="David" w:hint="cs"/>
          <w:b/>
          <w:bCs/>
          <w:sz w:val="28"/>
          <w:szCs w:val="28"/>
          <w:rtl/>
        </w:rPr>
        <w:t>י</w:t>
      </w:r>
      <w:r w:rsidRPr="009B579A">
        <w:rPr>
          <w:rFonts w:ascii="David" w:hAnsi="David"/>
          <w:b/>
          <w:bCs/>
          <w:sz w:val="28"/>
          <w:szCs w:val="28"/>
          <w:rtl/>
        </w:rPr>
        <w:t>עדר רכיב של מאסר בפועל, ישוחרר הנאשם לאלתר על פי נהלי מתקן הכליאה.</w:t>
      </w:r>
    </w:p>
    <w:p w14:paraId="7DCA371C" w14:textId="77777777" w:rsidR="00567C2F" w:rsidRPr="009B579A" w:rsidRDefault="00567C2F" w:rsidP="00567C2F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65629481" w14:textId="7C03B108" w:rsidR="00DE54DA" w:rsidRPr="009B579A" w:rsidRDefault="00DE54DA" w:rsidP="00567C2F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9B579A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1AAF91C2" w14:textId="3EB9D407" w:rsidR="00567C2F" w:rsidRPr="009B579A" w:rsidRDefault="00567C2F" w:rsidP="00567C2F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9B579A">
        <w:rPr>
          <w:rFonts w:ascii="David" w:hAnsi="David"/>
          <w:b/>
          <w:bCs/>
          <w:sz w:val="28"/>
          <w:szCs w:val="28"/>
          <w:rtl/>
        </w:rPr>
        <w:t>נית</w:t>
      </w:r>
      <w:r w:rsidRPr="009B579A">
        <w:rPr>
          <w:rFonts w:ascii="David" w:hAnsi="David" w:hint="cs"/>
          <w:b/>
          <w:bCs/>
          <w:sz w:val="28"/>
          <w:szCs w:val="28"/>
          <w:rtl/>
        </w:rPr>
        <w:t>ן</w:t>
      </w:r>
      <w:r w:rsidRPr="009B579A">
        <w:rPr>
          <w:rFonts w:ascii="David" w:hAnsi="David"/>
          <w:b/>
          <w:bCs/>
          <w:sz w:val="28"/>
          <w:szCs w:val="28"/>
          <w:rtl/>
        </w:rPr>
        <w:t xml:space="preserve"> היום, י"א בשבט </w:t>
      </w:r>
      <w:proofErr w:type="spellStart"/>
      <w:r w:rsidRPr="009B579A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9B579A">
        <w:rPr>
          <w:rFonts w:ascii="David" w:hAnsi="David"/>
          <w:b/>
          <w:bCs/>
          <w:sz w:val="28"/>
          <w:szCs w:val="28"/>
          <w:rtl/>
        </w:rPr>
        <w:t>, 02.02.2023</w:t>
      </w:r>
      <w:r w:rsidRPr="009B579A">
        <w:rPr>
          <w:rFonts w:ascii="David" w:hAnsi="David" w:hint="cs"/>
          <w:b/>
          <w:bCs/>
          <w:sz w:val="28"/>
          <w:szCs w:val="28"/>
          <w:rtl/>
        </w:rPr>
        <w:t>,</w:t>
      </w:r>
      <w:r w:rsidRPr="009B579A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5C7789E1" w14:textId="77777777" w:rsidR="00567C2F" w:rsidRPr="009B579A" w:rsidRDefault="00567C2F" w:rsidP="00567C2F">
      <w:pPr>
        <w:pStyle w:val="BodyText"/>
        <w:spacing w:line="240" w:lineRule="auto"/>
        <w:ind w:left="360"/>
        <w:jc w:val="both"/>
        <w:rPr>
          <w:rFonts w:ascii="David" w:hAnsi="David" w:cs="David"/>
          <w:sz w:val="28"/>
          <w:rtl/>
        </w:rPr>
      </w:pPr>
    </w:p>
    <w:p w14:paraId="70F164BC" w14:textId="77777777" w:rsidR="00567C2F" w:rsidRPr="009B579A" w:rsidRDefault="00567C2F" w:rsidP="00567C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9B579A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7B284FE" w14:textId="7A07EB6E" w:rsidR="00567C2F" w:rsidRPr="009B579A" w:rsidRDefault="00567C2F" w:rsidP="00567C2F">
      <w:pPr>
        <w:pStyle w:val="BodyText"/>
        <w:jc w:val="center"/>
        <w:rPr>
          <w:rFonts w:ascii="David" w:hAnsi="David" w:cs="David"/>
          <w:sz w:val="28"/>
          <w:rtl/>
        </w:rPr>
      </w:pPr>
      <w:r w:rsidRPr="009B579A">
        <w:rPr>
          <w:rFonts w:ascii="David" w:hAnsi="David" w:cs="David" w:hint="cs"/>
          <w:sz w:val="28"/>
          <w:rtl/>
        </w:rPr>
        <w:t>שופט</w:t>
      </w:r>
    </w:p>
    <w:p w14:paraId="76B68617" w14:textId="77777777" w:rsidR="00B82938" w:rsidRPr="009B579A" w:rsidRDefault="00B82938">
      <w:pPr>
        <w:rPr>
          <w:b/>
          <w:bCs/>
          <w:sz w:val="28"/>
          <w:szCs w:val="28"/>
          <w:rtl/>
        </w:rPr>
      </w:pPr>
    </w:p>
    <w:sectPr w:rsidR="00B82938" w:rsidRPr="009B579A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5635" w14:textId="77777777" w:rsidR="00C91604" w:rsidRDefault="00C91604">
      <w:r>
        <w:separator/>
      </w:r>
    </w:p>
  </w:endnote>
  <w:endnote w:type="continuationSeparator" w:id="0">
    <w:p w14:paraId="12903E74" w14:textId="77777777" w:rsidR="00C91604" w:rsidRDefault="00C9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A577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92F9D85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74BA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6FDCC50E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6AD2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9DFE" w14:textId="77777777" w:rsidR="00C91604" w:rsidRDefault="00C91604">
      <w:r>
        <w:separator/>
      </w:r>
    </w:p>
  </w:footnote>
  <w:footnote w:type="continuationSeparator" w:id="0">
    <w:p w14:paraId="12DC8F45" w14:textId="77777777" w:rsidR="00C91604" w:rsidRDefault="00C9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19F5" w14:textId="213CC313" w:rsidR="00950E87" w:rsidRPr="009B579A" w:rsidRDefault="00950E87" w:rsidP="00441DB8">
    <w:pPr>
      <w:pStyle w:val="Header"/>
      <w:jc w:val="right"/>
      <w:rPr>
        <w:rtl/>
      </w:rPr>
    </w:pPr>
    <w:fldSimple w:instr=" DOCPROPERTY  mispartik  \* MERGEFORMAT ">
      <w:r w:rsidR="006635CF" w:rsidRPr="009B579A">
        <w:rPr>
          <w:rtl/>
        </w:rPr>
        <w:t>צפון (מחוזי) 292/22</w:t>
      </w:r>
    </w:fldSimple>
  </w:p>
  <w:p w14:paraId="4F91B041" w14:textId="0CD18E42" w:rsidR="0011094D" w:rsidRPr="009B579A" w:rsidRDefault="009B579A" w:rsidP="009B579A">
    <w:pPr>
      <w:pStyle w:val="Header"/>
      <w:jc w:val="center"/>
    </w:pPr>
    <w:r w:rsidRPr="009B579A">
      <w:rPr>
        <w:rFonts w:hint="cs"/>
        <w:rtl/>
      </w:rPr>
      <w:t>-בלמ"ס-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7AEC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60689F51" wp14:editId="28B4DF5D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3DE9ACB5" wp14:editId="48935EE4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3A49F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4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C3A29"/>
    <w:multiLevelType w:val="hybridMultilevel"/>
    <w:tmpl w:val="E52A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0EA2"/>
    <w:rsid w:val="00441DB8"/>
    <w:rsid w:val="004A2F8E"/>
    <w:rsid w:val="004D70C7"/>
    <w:rsid w:val="00517A2E"/>
    <w:rsid w:val="00527FE7"/>
    <w:rsid w:val="0056036A"/>
    <w:rsid w:val="00567C2F"/>
    <w:rsid w:val="00582023"/>
    <w:rsid w:val="005F7A46"/>
    <w:rsid w:val="006406AB"/>
    <w:rsid w:val="00644A9C"/>
    <w:rsid w:val="00652075"/>
    <w:rsid w:val="006634A9"/>
    <w:rsid w:val="006635CF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26036"/>
    <w:rsid w:val="00937A52"/>
    <w:rsid w:val="00950E87"/>
    <w:rsid w:val="00984428"/>
    <w:rsid w:val="0098452A"/>
    <w:rsid w:val="00987F7E"/>
    <w:rsid w:val="00996975"/>
    <w:rsid w:val="009A1A7F"/>
    <w:rsid w:val="009B579A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C91604"/>
    <w:rsid w:val="00D10BDE"/>
    <w:rsid w:val="00D63CC8"/>
    <w:rsid w:val="00DE4562"/>
    <w:rsid w:val="00DE54DA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DC458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56036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56036A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56036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56036A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603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6036A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3</cp:revision>
  <cp:lastPrinted>2023-02-07T08:53:00Z</cp:lastPrinted>
  <dcterms:created xsi:type="dcterms:W3CDTF">2023-02-26T11:47:00Z</dcterms:created>
  <dcterms:modified xsi:type="dcterms:W3CDTF">2023-02-26T11:47:00Z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292/22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8678323</vt:lpwstr>
  </property>
  <property fmtid="{D5CDD505-2E9C-101B-9397-08002B2CF9AE}" pid="7" name="shempratigorem">
    <vt:lpwstr>לירון</vt:lpwstr>
  </property>
  <property fmtid="{D5CDD505-2E9C-101B-9397-08002B2CF9AE}" pid="8" name="shemmishpachagorem">
    <vt:lpwstr>וסקר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ט"ז בשבט התשפ"ג</vt:lpwstr>
  </property>
  <property fmtid="{D5CDD505-2E9C-101B-9397-08002B2CF9AE}" pid="15" name="taarichnochechi">
    <vt:lpwstr>07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